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p w:rsidR="008E144F" w:rsidRPr="007469E8" w:rsidRDefault="007469E8">
      <w:pPr>
        <w:rPr>
          <w:b/>
          <w:color w:val="FF0000"/>
          <w:sz w:val="36"/>
        </w:rPr>
      </w:pPr>
      <w:r w:rsidRPr="007469E8">
        <w:rPr>
          <w:b/>
          <w:color w:val="FF0000"/>
          <w:sz w:val="36"/>
        </w:rPr>
        <w:t>Case Against Reut</w:t>
      </w:r>
      <w:bookmarkStart w:id="0" w:name="_GoBack"/>
      <w:bookmarkEnd w:id="0"/>
      <w:r w:rsidRPr="007469E8">
        <w:rPr>
          <w:b/>
          <w:color w:val="FF0000"/>
          <w:sz w:val="36"/>
        </w:rPr>
        <w:t>ers Journalists in Myanmar Moves to Trial</w:t>
      </w:r>
    </w:p>
    <w:p w:rsidR="007469E8" w:rsidRPr="007469E8" w:rsidRDefault="007469E8">
      <w:pPr>
        <w:rPr>
          <w:sz w:val="36"/>
        </w:rPr>
      </w:pPr>
      <w:r w:rsidRPr="007469E8"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3A3D9667" wp14:editId="67BFB951">
            <wp:simplePos x="0" y="0"/>
            <wp:positionH relativeFrom="column">
              <wp:posOffset>3592195</wp:posOffset>
            </wp:positionH>
            <wp:positionV relativeFrom="paragraph">
              <wp:posOffset>499110</wp:posOffset>
            </wp:positionV>
            <wp:extent cx="2150745" cy="1183640"/>
            <wp:effectExtent l="0" t="0" r="1905" b="0"/>
            <wp:wrapTight wrapText="bothSides">
              <wp:wrapPolygon edited="0">
                <wp:start x="0" y="0"/>
                <wp:lineTo x="0" y="21206"/>
                <wp:lineTo x="21428" y="21206"/>
                <wp:lineTo x="21428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11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69E8">
        <w:rPr>
          <w:sz w:val="36"/>
        </w:rPr>
        <w:t>The judge’s decision to charge the reporters with obtaining state secrets dashed any lingering hope that the reporters might be freed without having to go on trial. The reporters, U Wa Lone, 32, and U Kyaw Soe Oo, 28, face up to 14 years in prison under Myanmar’s colonial-era Official Secrets Act, and their case had been in a pretrial phase since their arrest in December.</w:t>
      </w:r>
    </w:p>
    <w:p w:rsidR="007469E8" w:rsidRPr="007469E8" w:rsidRDefault="007469E8" w:rsidP="007469E8">
      <w:pPr>
        <w:jc w:val="right"/>
        <w:rPr>
          <w:b/>
          <w:i/>
          <w:color w:val="FF0000"/>
          <w:sz w:val="36"/>
        </w:rPr>
      </w:pPr>
      <w:r w:rsidRPr="007469E8">
        <w:rPr>
          <w:b/>
          <w:i/>
          <w:color w:val="FF0000"/>
          <w:sz w:val="36"/>
        </w:rPr>
        <w:t>The New York Times 7.9.18</w:t>
      </w:r>
    </w:p>
    <w:p w:rsidR="007469E8" w:rsidRDefault="007469E8">
      <w:hyperlink r:id="rId6" w:history="1">
        <w:r w:rsidRPr="003C7A5A">
          <w:rPr>
            <w:rStyle w:val="Hyperlink"/>
          </w:rPr>
          <w:t>https://www.nytimes.com/2018/07/09/world/asia/reuters-journalists-myanmar-trial.html?rref=collection%2Fsectioncollection%2Fbusiness-media&amp;utm_source=Listrak&amp;utm_medium=Email&amp;utm_term=Case+Against+Reuters+Journalists+In+Myanmar+Moves+To+Trial&amp;utm_campaign=Sun+Valley+Preps+For+Heatwave%2c+Heavyweights</w:t>
        </w:r>
      </w:hyperlink>
    </w:p>
    <w:p w:rsidR="007469E8" w:rsidRDefault="007469E8">
      <w:r>
        <w:t>Image credit:</w:t>
      </w:r>
    </w:p>
    <w:p w:rsidR="007469E8" w:rsidRDefault="007469E8">
      <w:hyperlink r:id="rId7" w:history="1">
        <w:r w:rsidRPr="003C7A5A">
          <w:rPr>
            <w:rStyle w:val="Hyperlink"/>
          </w:rPr>
          <w:t>http://images.wionews.com/styles/photo_image_size_1170x645_/s3/photoimages/Untitled%20design%20%283%29_84.jpg</w:t>
        </w:r>
      </w:hyperlink>
    </w:p>
    <w:p w:rsidR="007469E8" w:rsidRDefault="007469E8"/>
    <w:p w:rsidR="007469E8" w:rsidRDefault="007469E8"/>
    <w:sectPr w:rsidR="00746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9E8"/>
    <w:rsid w:val="004A14F9"/>
    <w:rsid w:val="0051611A"/>
    <w:rsid w:val="007469E8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69E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9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69E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mages.wionews.com/styles/photo_image_size_1170x645_/s3/photoimages/Untitled%20design%20%283%29_84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ytimes.com/2018/07/09/world/asia/reuters-journalists-myanmar-trial.html?rref=collection%2Fsectioncollection%2Fbusiness-media&amp;utm_source=Listrak&amp;utm_medium=Email&amp;utm_term=Case+Against+Reuters+Journalists+In+Myanmar+Moves+To+Trial&amp;utm_campaign=Sun+Valley+Preps+For+Heatwave%2c+Heavyweight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2018-07-11T13:13:00Z</dcterms:created>
  <dcterms:modified xsi:type="dcterms:W3CDTF">2018-07-11T13:19:00Z</dcterms:modified>
</cp:coreProperties>
</file>