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23341" w:rsidRPr="00C23341" w:rsidRDefault="00C23341" w:rsidP="00C23341">
      <w:pPr>
        <w:rPr>
          <w:b/>
          <w:color w:val="FF0000"/>
          <w:sz w:val="40"/>
          <w:szCs w:val="40"/>
        </w:rPr>
      </w:pPr>
      <w:r w:rsidRPr="00C23341">
        <w:rPr>
          <w:b/>
          <w:color w:val="FF0000"/>
          <w:sz w:val="40"/>
          <w:szCs w:val="40"/>
        </w:rPr>
        <w:t>Consumers U</w:t>
      </w:r>
      <w:r w:rsidRPr="00C23341">
        <w:rPr>
          <w:b/>
          <w:color w:val="FF0000"/>
          <w:sz w:val="40"/>
          <w:szCs w:val="40"/>
        </w:rPr>
        <w:t xml:space="preserve">se </w:t>
      </w:r>
      <w:r w:rsidRPr="00C23341">
        <w:rPr>
          <w:b/>
          <w:color w:val="FF0000"/>
          <w:sz w:val="40"/>
          <w:szCs w:val="40"/>
        </w:rPr>
        <w:t>S</w:t>
      </w:r>
      <w:r w:rsidRPr="00C23341">
        <w:rPr>
          <w:b/>
          <w:color w:val="FF0000"/>
          <w:sz w:val="40"/>
          <w:szCs w:val="40"/>
        </w:rPr>
        <w:t xml:space="preserve">martphones to </w:t>
      </w:r>
      <w:r w:rsidRPr="00C23341">
        <w:rPr>
          <w:b/>
          <w:color w:val="FF0000"/>
          <w:sz w:val="40"/>
          <w:szCs w:val="40"/>
        </w:rPr>
        <w:t>Watch V</w:t>
      </w:r>
      <w:r w:rsidRPr="00C23341">
        <w:rPr>
          <w:b/>
          <w:color w:val="FF0000"/>
          <w:sz w:val="40"/>
          <w:szCs w:val="40"/>
        </w:rPr>
        <w:t xml:space="preserve">ideo at </w:t>
      </w:r>
      <w:r w:rsidRPr="00C23341">
        <w:rPr>
          <w:b/>
          <w:color w:val="FF0000"/>
          <w:sz w:val="40"/>
          <w:szCs w:val="40"/>
        </w:rPr>
        <w:t>H</w:t>
      </w:r>
      <w:r w:rsidRPr="00C23341">
        <w:rPr>
          <w:b/>
          <w:color w:val="FF0000"/>
          <w:sz w:val="40"/>
          <w:szCs w:val="40"/>
        </w:rPr>
        <w:t xml:space="preserve">ome </w:t>
      </w:r>
    </w:p>
    <w:p w:rsidR="00C23341" w:rsidRPr="00C23341" w:rsidRDefault="00C23341" w:rsidP="00C2334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B535F6" wp14:editId="79E3D955">
            <wp:simplePos x="0" y="0"/>
            <wp:positionH relativeFrom="column">
              <wp:posOffset>4488180</wp:posOffset>
            </wp:positionH>
            <wp:positionV relativeFrom="paragraph">
              <wp:posOffset>222250</wp:posOffset>
            </wp:positionV>
            <wp:extent cx="1860550" cy="1237615"/>
            <wp:effectExtent l="0" t="0" r="6350" b="635"/>
            <wp:wrapTight wrapText="bothSides">
              <wp:wrapPolygon edited="0">
                <wp:start x="0" y="0"/>
                <wp:lineTo x="0" y="21279"/>
                <wp:lineTo x="21453" y="21279"/>
                <wp:lineTo x="21453" y="0"/>
                <wp:lineTo x="0" y="0"/>
              </wp:wrapPolygon>
            </wp:wrapTight>
            <wp:docPr id="1" name="Picture 1" descr="Image result for watchin tv on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chin tv on ph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341">
        <w:rPr>
          <w:sz w:val="40"/>
          <w:szCs w:val="40"/>
        </w:rPr>
        <w:t>Consumers are using their smartphones to watch videos at home and would do so even more if they had larger data plans, per a Mobile Video: Exposed report. YouTube remains the top source for video content.</w:t>
      </w:r>
    </w:p>
    <w:p w:rsidR="00CF175D" w:rsidRDefault="00C23341" w:rsidP="00C23341">
      <w:pPr>
        <w:jc w:val="right"/>
        <w:rPr>
          <w:b/>
          <w:i/>
          <w:color w:val="FF0000"/>
          <w:sz w:val="40"/>
          <w:szCs w:val="40"/>
        </w:rPr>
      </w:pPr>
      <w:r w:rsidRPr="00C23341">
        <w:rPr>
          <w:b/>
          <w:i/>
          <w:color w:val="FF0000"/>
          <w:sz w:val="40"/>
          <w:szCs w:val="40"/>
        </w:rPr>
        <w:t>Rapid TV News (U.K.) 12/16/16</w:t>
      </w:r>
    </w:p>
    <w:bookmarkStart w:id="0" w:name="_GoBack"/>
    <w:bookmarkEnd w:id="0"/>
    <w:p w:rsidR="00C23341" w:rsidRPr="00C23341" w:rsidRDefault="00C23341" w:rsidP="00C23341">
      <w:pPr>
        <w:jc w:val="right"/>
        <w:rPr>
          <w:b/>
          <w:i/>
          <w:color w:val="FF0000"/>
          <w:sz w:val="28"/>
          <w:szCs w:val="28"/>
        </w:rPr>
      </w:pPr>
      <w:r w:rsidRPr="00C23341">
        <w:rPr>
          <w:b/>
          <w:i/>
          <w:color w:val="FF0000"/>
          <w:sz w:val="28"/>
          <w:szCs w:val="28"/>
        </w:rPr>
        <w:fldChar w:fldCharType="begin"/>
      </w:r>
      <w:r w:rsidRPr="00C23341">
        <w:rPr>
          <w:b/>
          <w:i/>
          <w:color w:val="FF0000"/>
          <w:sz w:val="28"/>
          <w:szCs w:val="28"/>
        </w:rPr>
        <w:instrText xml:space="preserve"> HYPERLINK "http://www.rapidtvnews.com/2016121645472/smartphones-transforming-the-television-experience.html#axzz4TJKpxY6z" </w:instrText>
      </w:r>
      <w:r w:rsidRPr="00C23341">
        <w:rPr>
          <w:b/>
          <w:i/>
          <w:color w:val="FF0000"/>
          <w:sz w:val="28"/>
          <w:szCs w:val="28"/>
        </w:rPr>
        <w:fldChar w:fldCharType="separate"/>
      </w:r>
      <w:r w:rsidRPr="00C23341">
        <w:rPr>
          <w:rStyle w:val="Hyperlink"/>
          <w:b/>
          <w:i/>
          <w:sz w:val="28"/>
          <w:szCs w:val="28"/>
        </w:rPr>
        <w:t>http://www.rapidtvnews.com/2016121645472/smartphones-transforming-the-television-experience.html#axzz4TJKpxY6z</w:t>
      </w:r>
      <w:r w:rsidRPr="00C23341">
        <w:rPr>
          <w:b/>
          <w:i/>
          <w:color w:val="FF0000"/>
          <w:sz w:val="28"/>
          <w:szCs w:val="28"/>
        </w:rPr>
        <w:fldChar w:fldCharType="end"/>
      </w:r>
    </w:p>
    <w:p w:rsidR="00C23341" w:rsidRPr="00C23341" w:rsidRDefault="00C23341" w:rsidP="00C23341">
      <w:pPr>
        <w:jc w:val="right"/>
        <w:rPr>
          <w:b/>
          <w:i/>
          <w:color w:val="FF0000"/>
          <w:sz w:val="28"/>
          <w:szCs w:val="28"/>
        </w:rPr>
      </w:pPr>
      <w:r w:rsidRPr="00C23341">
        <w:rPr>
          <w:b/>
          <w:i/>
          <w:color w:val="FF0000"/>
          <w:sz w:val="28"/>
          <w:szCs w:val="28"/>
        </w:rPr>
        <w:t>Image source:</w:t>
      </w:r>
    </w:p>
    <w:p w:rsidR="00C23341" w:rsidRPr="00C23341" w:rsidRDefault="00C23341" w:rsidP="00C23341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C23341">
          <w:rPr>
            <w:rStyle w:val="Hyperlink"/>
            <w:b/>
            <w:i/>
            <w:sz w:val="28"/>
            <w:szCs w:val="28"/>
          </w:rPr>
          <w:t>http://staging.gunnjerkens.com/shared/2012/07/Cell-Phone.jpeg</w:t>
        </w:r>
      </w:hyperlink>
    </w:p>
    <w:p w:rsidR="00C23341" w:rsidRPr="00C23341" w:rsidRDefault="00C23341" w:rsidP="00C23341">
      <w:pPr>
        <w:jc w:val="right"/>
        <w:rPr>
          <w:b/>
          <w:i/>
          <w:color w:val="FF0000"/>
          <w:sz w:val="28"/>
          <w:szCs w:val="28"/>
        </w:rPr>
      </w:pPr>
    </w:p>
    <w:p w:rsidR="00C23341" w:rsidRPr="00C23341" w:rsidRDefault="00C23341" w:rsidP="00C23341">
      <w:pPr>
        <w:jc w:val="right"/>
        <w:rPr>
          <w:b/>
          <w:i/>
          <w:color w:val="FF0000"/>
          <w:sz w:val="40"/>
          <w:szCs w:val="40"/>
        </w:rPr>
      </w:pPr>
    </w:p>
    <w:sectPr w:rsidR="00C23341" w:rsidRPr="00C2334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1"/>
    <w:rsid w:val="00194E35"/>
    <w:rsid w:val="00226A80"/>
    <w:rsid w:val="00A90A24"/>
    <w:rsid w:val="00C2334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ging.gunnjerkens.com/shared/2012/07/Cell-Phone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2016-12-19T18:38:00Z</dcterms:created>
  <dcterms:modified xsi:type="dcterms:W3CDTF">2016-12-19T18:48:00Z</dcterms:modified>
</cp:coreProperties>
</file>