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457DF8" w:rsidRPr="00457DF8" w:rsidRDefault="00457DF8" w:rsidP="00457DF8">
      <w:pPr>
        <w:rPr>
          <w:b/>
          <w:color w:val="339933"/>
          <w:sz w:val="36"/>
        </w:rPr>
      </w:pPr>
      <w:r w:rsidRPr="00457DF8">
        <w:rPr>
          <w:b/>
          <w:color w:val="339933"/>
          <w:sz w:val="36"/>
        </w:rPr>
        <w:t>Google Proposes Sweeping Changes to Protect Privacy, Reform A</w:t>
      </w:r>
      <w:r w:rsidRPr="00457DF8">
        <w:rPr>
          <w:b/>
          <w:color w:val="339933"/>
          <w:sz w:val="36"/>
        </w:rPr>
        <w:t>dvertising</w:t>
      </w:r>
    </w:p>
    <w:p w:rsidR="00457DF8" w:rsidRPr="00457DF8" w:rsidRDefault="00457DF8" w:rsidP="00457DF8">
      <w:pPr>
        <w:rPr>
          <w:sz w:val="36"/>
        </w:rPr>
      </w:pPr>
      <w:r>
        <w:rPr>
          <w:noProof/>
          <w:sz w:val="36"/>
        </w:rPr>
        <w:drawing>
          <wp:anchor distT="0" distB="0" distL="114300" distR="114300" simplePos="0" relativeHeight="251658240" behindDoc="1" locked="0" layoutInCell="1" allowOverlap="1" wp14:anchorId="274A0AB6" wp14:editId="5E89BAE9">
            <wp:simplePos x="0" y="0"/>
            <wp:positionH relativeFrom="column">
              <wp:posOffset>4660265</wp:posOffset>
            </wp:positionH>
            <wp:positionV relativeFrom="paragraph">
              <wp:posOffset>424815</wp:posOffset>
            </wp:positionV>
            <wp:extent cx="1180465" cy="1180465"/>
            <wp:effectExtent l="0" t="0" r="635" b="635"/>
            <wp:wrapTight wrapText="bothSides">
              <wp:wrapPolygon edited="0">
                <wp:start x="0" y="0"/>
                <wp:lineTo x="0" y="21263"/>
                <wp:lineTo x="21263" y="21263"/>
                <wp:lineTo x="212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50902-6700-t2axr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0465" cy="1180465"/>
                    </a:xfrm>
                    <a:prstGeom prst="rect">
                      <a:avLst/>
                    </a:prstGeom>
                  </pic:spPr>
                </pic:pic>
              </a:graphicData>
            </a:graphic>
            <wp14:sizeRelH relativeFrom="page">
              <wp14:pctWidth>0</wp14:pctWidth>
            </wp14:sizeRelH>
            <wp14:sizeRelV relativeFrom="page">
              <wp14:pctHeight>0</wp14:pctHeight>
            </wp14:sizeRelV>
          </wp:anchor>
        </w:drawing>
      </w:r>
      <w:r w:rsidRPr="00457DF8">
        <w:rPr>
          <w:sz w:val="36"/>
        </w:rPr>
        <w:t>Google is encouraging an industrywide discussion regarding the balance of consu</w:t>
      </w:r>
      <w:bookmarkStart w:id="0" w:name="_GoBack"/>
      <w:bookmarkEnd w:id="0"/>
      <w:r w:rsidRPr="00457DF8">
        <w:rPr>
          <w:sz w:val="36"/>
        </w:rPr>
        <w:t xml:space="preserve">mer privacy and personalized advertising and is proposing what it dubs the "privacy sandbox" that would give internet users more control over the use of their personal data and affect ad targeting. The sandbox would feature: </w:t>
      </w:r>
    </w:p>
    <w:p w:rsidR="00457DF8" w:rsidRPr="00457DF8" w:rsidRDefault="00457DF8" w:rsidP="00457DF8">
      <w:pPr>
        <w:jc w:val="right"/>
        <w:rPr>
          <w:b/>
          <w:i/>
          <w:color w:val="339933"/>
          <w:sz w:val="36"/>
        </w:rPr>
      </w:pPr>
      <w:r w:rsidRPr="00457DF8">
        <w:rPr>
          <w:b/>
          <w:i/>
          <w:color w:val="339933"/>
          <w:sz w:val="36"/>
        </w:rPr>
        <w:t>CNET 8.22.19</w:t>
      </w:r>
    </w:p>
    <w:p w:rsidR="00457DF8" w:rsidRDefault="00457DF8" w:rsidP="00457DF8">
      <w:hyperlink r:id="rId6" w:history="1">
        <w:r w:rsidRPr="004E53B0">
          <w:rPr>
            <w:rStyle w:val="Hyperlink"/>
          </w:rPr>
          <w:t>https://www.cnet.com/news/google-chrome-proposes-privacy-sandbox-to-reform-advertising-evils/</w:t>
        </w:r>
      </w:hyperlink>
    </w:p>
    <w:p w:rsidR="00457DF8" w:rsidRDefault="00457DF8" w:rsidP="00457DF8"/>
    <w:sectPr w:rsidR="00457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F8"/>
    <w:rsid w:val="00457DF8"/>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DF8"/>
    <w:rPr>
      <w:color w:val="0000FF" w:themeColor="hyperlink"/>
      <w:u w:val="single"/>
    </w:rPr>
  </w:style>
  <w:style w:type="paragraph" w:styleId="BalloonText">
    <w:name w:val="Balloon Text"/>
    <w:basedOn w:val="Normal"/>
    <w:link w:val="BalloonTextChar"/>
    <w:uiPriority w:val="99"/>
    <w:semiHidden/>
    <w:unhideWhenUsed/>
    <w:rsid w:val="00457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D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7DF8"/>
    <w:rPr>
      <w:color w:val="0000FF" w:themeColor="hyperlink"/>
      <w:u w:val="single"/>
    </w:rPr>
  </w:style>
  <w:style w:type="paragraph" w:styleId="BalloonText">
    <w:name w:val="Balloon Text"/>
    <w:basedOn w:val="Normal"/>
    <w:link w:val="BalloonTextChar"/>
    <w:uiPriority w:val="99"/>
    <w:semiHidden/>
    <w:unhideWhenUsed/>
    <w:rsid w:val="00457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net.com/news/google-chrome-proposes-privacy-sandbox-to-reform-advertising-evil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2019-08-26T22:27:00Z</dcterms:created>
  <dcterms:modified xsi:type="dcterms:W3CDTF">2019-08-26T22:30:00Z</dcterms:modified>
</cp:coreProperties>
</file>